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FF" w:rsidRDefault="00D655FF" w:rsidP="00856749">
      <w:pPr>
        <w:ind w:left="0" w:firstLine="0"/>
      </w:pPr>
    </w:p>
    <w:p w:rsidR="00D6268D" w:rsidRDefault="00D6268D" w:rsidP="00856749">
      <w:pPr>
        <w:ind w:left="0" w:firstLine="0"/>
      </w:pPr>
      <w:r>
        <w:t>Nomor</w:t>
      </w:r>
      <w:r>
        <w:tab/>
      </w:r>
      <w:r>
        <w:tab/>
        <w:t>:</w:t>
      </w:r>
      <w:r>
        <w:tab/>
        <w:t>/UN7.F3.1/AK/</w:t>
      </w:r>
      <w:r w:rsidR="0061216C" w:rsidRPr="0061216C">
        <w:rPr>
          <w:color w:val="FF0000"/>
        </w:rPr>
        <w:t>Bulan</w:t>
      </w:r>
      <w:r>
        <w:t>/</w:t>
      </w:r>
      <w:r w:rsidR="0061216C" w:rsidRPr="0061216C">
        <w:rPr>
          <w:color w:val="FF0000"/>
        </w:rPr>
        <w:t>Tahun</w:t>
      </w:r>
    </w:p>
    <w:p w:rsidR="00D6268D" w:rsidRDefault="00D6268D" w:rsidP="00856749">
      <w:pPr>
        <w:ind w:left="0" w:firstLine="0"/>
      </w:pPr>
      <w:r>
        <w:t>Lampiran</w:t>
      </w:r>
      <w:r>
        <w:tab/>
        <w:t>:</w:t>
      </w:r>
    </w:p>
    <w:p w:rsidR="00D655FF" w:rsidRDefault="00D655FF" w:rsidP="00D6268D">
      <w:r>
        <w:t>Perihal</w:t>
      </w:r>
      <w:r>
        <w:tab/>
      </w:r>
      <w:r w:rsidR="00D6268D">
        <w:tab/>
      </w:r>
      <w:r>
        <w:t>: Ijin Keterlambatan dalam Konsultasi pengisian KRS</w:t>
      </w:r>
    </w:p>
    <w:p w:rsidR="00D655FF" w:rsidRDefault="00D655FF" w:rsidP="00D655FF"/>
    <w:p w:rsidR="00D655FF" w:rsidRDefault="00D655FF" w:rsidP="00D655FF"/>
    <w:p w:rsidR="00D655FF" w:rsidRDefault="00D655FF" w:rsidP="00D655FF">
      <w:pPr>
        <w:rPr>
          <w:b/>
        </w:rPr>
      </w:pPr>
      <w:r w:rsidRPr="004B79CD">
        <w:rPr>
          <w:b/>
        </w:rPr>
        <w:t>Kepada Yth</w:t>
      </w:r>
      <w:r>
        <w:t>:</w:t>
      </w:r>
      <w:r w:rsidR="00856749">
        <w:tab/>
      </w:r>
      <w:r w:rsidR="00856749">
        <w:rPr>
          <w:b/>
        </w:rPr>
        <w:t>Ketua Program Studi S1</w:t>
      </w:r>
    </w:p>
    <w:p w:rsidR="00856749" w:rsidRDefault="00856749" w:rsidP="00D655F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Teknik </w:t>
      </w:r>
      <w:r w:rsidR="00627612">
        <w:rPr>
          <w:b/>
        </w:rPr>
        <w:t>…………………</w:t>
      </w:r>
    </w:p>
    <w:p w:rsidR="00856749" w:rsidRPr="004B79CD" w:rsidRDefault="00856749" w:rsidP="00856749">
      <w:pPr>
        <w:ind w:left="720" w:firstLine="720"/>
        <w:rPr>
          <w:b/>
        </w:rPr>
      </w:pPr>
      <w:r w:rsidRPr="004B79CD">
        <w:rPr>
          <w:b/>
        </w:rPr>
        <w:t>Fakultas Teknik UNDIP</w:t>
      </w:r>
    </w:p>
    <w:p w:rsidR="00856749" w:rsidRDefault="00856749" w:rsidP="00856749">
      <w:pPr>
        <w:ind w:left="1080" w:firstLine="360"/>
        <w:rPr>
          <w:lang w:val="sv-SE"/>
        </w:rPr>
      </w:pPr>
      <w:r w:rsidRPr="004B79CD">
        <w:rPr>
          <w:b/>
        </w:rPr>
        <w:t>Semarang</w:t>
      </w:r>
    </w:p>
    <w:p w:rsidR="00856749" w:rsidRDefault="00856749" w:rsidP="00D655FF">
      <w:pPr>
        <w:rPr>
          <w:b/>
        </w:rPr>
      </w:pPr>
    </w:p>
    <w:p w:rsidR="00D655FF" w:rsidRDefault="00D655FF" w:rsidP="00856749">
      <w:pPr>
        <w:ind w:left="0" w:firstLine="0"/>
      </w:pPr>
    </w:p>
    <w:p w:rsidR="00D655FF" w:rsidRDefault="00D655FF" w:rsidP="00D655FF">
      <w:pPr>
        <w:ind w:left="810" w:firstLine="0"/>
        <w:rPr>
          <w:lang w:val="sv-SE"/>
        </w:rPr>
      </w:pPr>
      <w:r>
        <w:rPr>
          <w:lang w:val="sv-SE"/>
        </w:rPr>
        <w:t xml:space="preserve">Dekan Fakultas Teknik menyetujui/ tidak menyetujui mahasiswa: </w:t>
      </w:r>
    </w:p>
    <w:p w:rsidR="00D655FF" w:rsidRDefault="00D655FF" w:rsidP="00D655FF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</w:p>
    <w:p w:rsidR="00892A01" w:rsidRDefault="00D655FF" w:rsidP="00D655FF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  <w:t xml:space="preserve">  Nama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</w:t>
      </w:r>
      <w:r w:rsidR="00D6268D">
        <w:rPr>
          <w:lang w:val="sv-SE"/>
        </w:rPr>
        <w:t xml:space="preserve"> </w:t>
      </w:r>
    </w:p>
    <w:p w:rsidR="00D655FF" w:rsidRDefault="00D655FF" w:rsidP="00D655FF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  <w:t xml:space="preserve">  NIM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</w:t>
      </w:r>
      <w:r w:rsidR="00D6268D">
        <w:rPr>
          <w:lang w:val="sv-SE"/>
        </w:rPr>
        <w:t xml:space="preserve"> </w:t>
      </w:r>
    </w:p>
    <w:p w:rsidR="00892A01" w:rsidRDefault="00D655FF" w:rsidP="00892A01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  <w:t xml:space="preserve">  Jur/Prog Studi</w:t>
      </w:r>
      <w:r>
        <w:rPr>
          <w:lang w:val="sv-SE"/>
        </w:rPr>
        <w:tab/>
        <w:t>:</w:t>
      </w:r>
      <w:r w:rsidR="00D6268D">
        <w:rPr>
          <w:lang w:val="sv-SE"/>
        </w:rPr>
        <w:t xml:space="preserve"> </w:t>
      </w:r>
    </w:p>
    <w:p w:rsidR="00E022CE" w:rsidRDefault="00D655FF" w:rsidP="00D655FF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  <w:t xml:space="preserve">  Alamat</w:t>
      </w:r>
      <w:r>
        <w:rPr>
          <w:lang w:val="sv-SE"/>
        </w:rPr>
        <w:tab/>
      </w:r>
      <w:r>
        <w:rPr>
          <w:lang w:val="sv-SE"/>
        </w:rPr>
        <w:tab/>
        <w:t>:</w:t>
      </w:r>
    </w:p>
    <w:p w:rsidR="00892A01" w:rsidRDefault="00D655FF" w:rsidP="00D655FF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  <w:t xml:space="preserve">  No Telp/HP</w:t>
      </w:r>
      <w:r>
        <w:rPr>
          <w:lang w:val="sv-SE"/>
        </w:rPr>
        <w:tab/>
      </w:r>
      <w:r>
        <w:rPr>
          <w:lang w:val="sv-SE"/>
        </w:rPr>
        <w:tab/>
        <w:t>:</w:t>
      </w:r>
      <w:r w:rsidR="00D6268D">
        <w:rPr>
          <w:lang w:val="sv-SE"/>
        </w:rPr>
        <w:t xml:space="preserve"> </w:t>
      </w:r>
    </w:p>
    <w:p w:rsidR="00D655FF" w:rsidRDefault="00D655FF" w:rsidP="00D655FF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  <w:t xml:space="preserve">  Alasan terlambat</w:t>
      </w:r>
      <w:r>
        <w:rPr>
          <w:lang w:val="sv-SE"/>
        </w:rPr>
        <w:tab/>
        <w:t>:</w:t>
      </w:r>
      <w:r w:rsidR="00D6268D">
        <w:rPr>
          <w:lang w:val="sv-SE"/>
        </w:rPr>
        <w:t xml:space="preserve"> </w:t>
      </w:r>
    </w:p>
    <w:p w:rsidR="00D655FF" w:rsidRDefault="00D655FF" w:rsidP="00D655FF">
      <w:pPr>
        <w:rPr>
          <w:lang w:val="sv-SE"/>
        </w:rPr>
      </w:pPr>
    </w:p>
    <w:p w:rsidR="00D655FF" w:rsidRDefault="00D655FF" w:rsidP="00D655FF">
      <w:pPr>
        <w:ind w:left="810" w:firstLine="0"/>
        <w:rPr>
          <w:lang w:val="sv-SE"/>
        </w:rPr>
      </w:pPr>
      <w:r>
        <w:rPr>
          <w:lang w:val="sv-SE"/>
        </w:rPr>
        <w:t>Untuk melakukan konsultasi dan pengisian Kartu Rencana Studi (KRS) pada semester gasal</w:t>
      </w:r>
      <w:r w:rsidR="0061216C">
        <w:rPr>
          <w:lang w:val="sv-SE"/>
        </w:rPr>
        <w:t xml:space="preserve">/genap </w:t>
      </w:r>
      <w:bookmarkStart w:id="0" w:name="_GoBack"/>
      <w:bookmarkEnd w:id="0"/>
      <w:r w:rsidR="0061216C" w:rsidRPr="0061216C">
        <w:rPr>
          <w:color w:val="FF0000"/>
          <w:lang w:val="sv-SE"/>
        </w:rPr>
        <w:t>(pilih salah satu)</w:t>
      </w:r>
      <w:r>
        <w:rPr>
          <w:lang w:val="sv-SE"/>
        </w:rPr>
        <w:t xml:space="preserve"> tahun </w:t>
      </w:r>
      <w:r w:rsidR="0061216C">
        <w:rPr>
          <w:lang w:val="sv-SE"/>
        </w:rPr>
        <w:t>..........</w:t>
      </w:r>
      <w:r w:rsidR="00856749">
        <w:rPr>
          <w:lang w:val="sv-SE"/>
        </w:rPr>
        <w:t xml:space="preserve"> /</w:t>
      </w:r>
      <w:r w:rsidR="0061216C">
        <w:rPr>
          <w:lang w:val="sv-SE"/>
        </w:rPr>
        <w:t>.........</w:t>
      </w:r>
      <w:r w:rsidR="00892A01">
        <w:rPr>
          <w:lang w:val="sv-SE"/>
        </w:rPr>
        <w:t>.</w:t>
      </w:r>
      <w:r w:rsidR="0061216C">
        <w:rPr>
          <w:lang w:val="sv-SE"/>
        </w:rPr>
        <w:t>...</w:t>
      </w:r>
    </w:p>
    <w:p w:rsidR="00D655FF" w:rsidRDefault="00D655FF" w:rsidP="00D655FF">
      <w:pPr>
        <w:ind w:left="900"/>
        <w:rPr>
          <w:lang w:val="sv-SE"/>
        </w:rPr>
      </w:pPr>
    </w:p>
    <w:p w:rsidR="00D655FF" w:rsidRDefault="00D655FF" w:rsidP="00D655FF">
      <w:pPr>
        <w:ind w:left="810" w:firstLine="0"/>
        <w:rPr>
          <w:lang w:val="sv-SE"/>
        </w:rPr>
      </w:pPr>
      <w:r>
        <w:rPr>
          <w:lang w:val="sv-SE"/>
        </w:rPr>
        <w:t>Mohon dapat diproses lebih lanjut.</w:t>
      </w:r>
    </w:p>
    <w:p w:rsidR="00D655FF" w:rsidRDefault="00D655FF" w:rsidP="00D655FF">
      <w:pPr>
        <w:rPr>
          <w:lang w:val="sv-SE"/>
        </w:rPr>
      </w:pPr>
    </w:p>
    <w:p w:rsidR="00D655FF" w:rsidRDefault="00D655FF" w:rsidP="00D655FF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</w:p>
    <w:p w:rsidR="00D655FF" w:rsidRDefault="00D655FF" w:rsidP="00D655FF">
      <w:pPr>
        <w:rPr>
          <w:lang w:val="sv-SE"/>
        </w:rPr>
      </w:pPr>
    </w:p>
    <w:p w:rsidR="00D655FF" w:rsidRDefault="00CE65C9" w:rsidP="00CE65C9">
      <w:pPr>
        <w:ind w:firstLine="0"/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="00D655FF">
        <w:rPr>
          <w:lang w:val="sv-SE"/>
        </w:rPr>
        <w:t xml:space="preserve">Semarang, </w:t>
      </w:r>
    </w:p>
    <w:p w:rsidR="00D6268D" w:rsidRDefault="00D6268D" w:rsidP="00D6268D">
      <w:pPr>
        <w:tabs>
          <w:tab w:val="left" w:pos="6521"/>
        </w:tabs>
        <w:spacing w:line="260" w:lineRule="exact"/>
        <w:ind w:left="4320" w:right="-1283"/>
      </w:pPr>
      <w:r>
        <w:rPr>
          <w:lang w:val="sv-SE"/>
        </w:rPr>
        <w:tab/>
      </w:r>
      <w:r>
        <w:t xml:space="preserve">a.n </w:t>
      </w:r>
      <w:r w:rsidRPr="00FE5980">
        <w:t>Dekan</w:t>
      </w:r>
    </w:p>
    <w:p w:rsidR="00D6268D" w:rsidRDefault="00D6268D" w:rsidP="00D6268D">
      <w:pPr>
        <w:ind w:left="3600" w:firstLine="720"/>
      </w:pPr>
      <w:r>
        <w:t>Wakil Dekan Akademik dan Kemahasiswaan</w:t>
      </w:r>
    </w:p>
    <w:p w:rsidR="00D6268D" w:rsidRDefault="00D6268D" w:rsidP="00D6268D"/>
    <w:p w:rsidR="00D6268D" w:rsidRDefault="00D6268D" w:rsidP="00D6268D"/>
    <w:p w:rsidR="00D6268D" w:rsidRDefault="00D6268D" w:rsidP="00D6268D">
      <w:pPr>
        <w:spacing w:line="30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1216C" w:rsidRDefault="0061216C" w:rsidP="0061216C">
      <w:pPr>
        <w:ind w:left="3600" w:right="-1" w:firstLine="720"/>
      </w:pPr>
      <w:r>
        <w:t>(Isi Nama Wakil Dekan 1)……..</w:t>
      </w:r>
    </w:p>
    <w:p w:rsidR="00D655FF" w:rsidRPr="00E232BD" w:rsidRDefault="0061216C" w:rsidP="0061216C">
      <w:pPr>
        <w:ind w:left="3960" w:firstLine="360"/>
        <w:rPr>
          <w:lang w:val="sv-SE"/>
        </w:rPr>
      </w:pPr>
      <w:r>
        <w:t>NIP. ……………………….</w:t>
      </w:r>
    </w:p>
    <w:p w:rsidR="00D655FF" w:rsidRDefault="00D655FF" w:rsidP="00D655FF">
      <w:pPr>
        <w:rPr>
          <w:b/>
          <w:lang w:val="sv-SE"/>
        </w:rPr>
      </w:pPr>
    </w:p>
    <w:p w:rsidR="00D655FF" w:rsidRPr="00E232BD" w:rsidRDefault="00D655FF" w:rsidP="00D655FF">
      <w:pPr>
        <w:ind w:firstLine="360"/>
        <w:rPr>
          <w:lang w:val="sv-SE"/>
        </w:rPr>
      </w:pPr>
      <w:r w:rsidRPr="00E232BD">
        <w:rPr>
          <w:lang w:val="sv-SE"/>
        </w:rPr>
        <w:t>Tembusan : Yth.</w:t>
      </w:r>
    </w:p>
    <w:p w:rsidR="00D655FF" w:rsidRDefault="00FC2F4C" w:rsidP="00D655FF">
      <w:pPr>
        <w:widowControl/>
        <w:numPr>
          <w:ilvl w:val="0"/>
          <w:numId w:val="1"/>
        </w:numPr>
        <w:tabs>
          <w:tab w:val="clear" w:pos="720"/>
          <w:tab w:val="left" w:pos="990"/>
        </w:tabs>
        <w:autoSpaceDE/>
        <w:autoSpaceDN/>
        <w:adjustRightInd/>
        <w:ind w:firstLine="0"/>
        <w:jc w:val="left"/>
        <w:rPr>
          <w:lang w:val="sv-SE"/>
        </w:rPr>
      </w:pPr>
      <w:r>
        <w:rPr>
          <w:lang w:val="sv-SE"/>
        </w:rPr>
        <w:t>Operator SIAP Prodi</w:t>
      </w:r>
    </w:p>
    <w:p w:rsidR="00D655FF" w:rsidRPr="00856749" w:rsidRDefault="00D655FF" w:rsidP="00D655FF">
      <w:pPr>
        <w:widowControl/>
        <w:numPr>
          <w:ilvl w:val="0"/>
          <w:numId w:val="1"/>
        </w:numPr>
        <w:tabs>
          <w:tab w:val="clear" w:pos="720"/>
          <w:tab w:val="left" w:pos="990"/>
        </w:tabs>
        <w:autoSpaceDE/>
        <w:autoSpaceDN/>
        <w:adjustRightInd/>
        <w:ind w:firstLine="0"/>
        <w:jc w:val="left"/>
        <w:rPr>
          <w:sz w:val="22"/>
          <w:szCs w:val="22"/>
          <w:lang w:val="sv-SE"/>
        </w:rPr>
      </w:pPr>
      <w:r w:rsidRPr="00AE5889">
        <w:rPr>
          <w:lang w:val="sv-SE"/>
        </w:rPr>
        <w:t>Dosen Wali</w:t>
      </w:r>
    </w:p>
    <w:p w:rsidR="00856749" w:rsidRDefault="00856749" w:rsidP="00856749">
      <w:pPr>
        <w:widowControl/>
        <w:tabs>
          <w:tab w:val="left" w:pos="990"/>
        </w:tabs>
        <w:autoSpaceDE/>
        <w:autoSpaceDN/>
        <w:adjustRightInd/>
        <w:jc w:val="left"/>
        <w:rPr>
          <w:lang w:val="sv-SE"/>
        </w:rPr>
      </w:pPr>
    </w:p>
    <w:p w:rsidR="0061216C" w:rsidRPr="0061216C" w:rsidRDefault="0061216C" w:rsidP="00856749">
      <w:pPr>
        <w:widowControl/>
        <w:tabs>
          <w:tab w:val="left" w:pos="990"/>
        </w:tabs>
        <w:autoSpaceDE/>
        <w:autoSpaceDN/>
        <w:adjustRightInd/>
        <w:jc w:val="left"/>
        <w:rPr>
          <w:color w:val="FF0000"/>
          <w:lang w:val="sv-SE"/>
        </w:rPr>
      </w:pPr>
      <w:r w:rsidRPr="0061216C">
        <w:rPr>
          <w:color w:val="FF0000"/>
          <w:lang w:val="sv-SE"/>
        </w:rPr>
        <w:t>*Note</w:t>
      </w:r>
      <w:r w:rsidRPr="0061216C">
        <w:rPr>
          <w:color w:val="FF0000"/>
          <w:lang w:val="sv-SE"/>
        </w:rPr>
        <w:br/>
        <w:t>Bulan diisi angkan romawi contoh: bulan agustus ganti dengan VIII</w:t>
      </w:r>
    </w:p>
    <w:p w:rsidR="0061216C" w:rsidRPr="0061216C" w:rsidRDefault="0061216C" w:rsidP="00856749">
      <w:pPr>
        <w:widowControl/>
        <w:tabs>
          <w:tab w:val="left" w:pos="990"/>
        </w:tabs>
        <w:autoSpaceDE/>
        <w:autoSpaceDN/>
        <w:adjustRightInd/>
        <w:jc w:val="left"/>
        <w:rPr>
          <w:color w:val="FF0000"/>
          <w:lang w:val="sv-SE"/>
        </w:rPr>
      </w:pPr>
      <w:r w:rsidRPr="0061216C">
        <w:rPr>
          <w:color w:val="FF0000"/>
          <w:lang w:val="sv-SE"/>
        </w:rPr>
        <w:t xml:space="preserve"> </w:t>
      </w:r>
      <w:r w:rsidRPr="0061216C">
        <w:rPr>
          <w:color w:val="FF0000"/>
          <w:lang w:val="sv-SE"/>
        </w:rPr>
        <w:tab/>
        <w:t>Tahun diisi tahun berlangsung contoh 2024</w:t>
      </w:r>
    </w:p>
    <w:sectPr w:rsidR="0061216C" w:rsidRPr="0061216C" w:rsidSect="00856749">
      <w:headerReference w:type="default" r:id="rId8"/>
      <w:pgSz w:w="12240" w:h="15840"/>
      <w:pgMar w:top="2513" w:right="616" w:bottom="108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070" w:rsidRDefault="00DD7070">
      <w:r>
        <w:separator/>
      </w:r>
    </w:p>
  </w:endnote>
  <w:endnote w:type="continuationSeparator" w:id="0">
    <w:p w:rsidR="00DD7070" w:rsidRDefault="00DD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070" w:rsidRDefault="00DD7070">
      <w:r>
        <w:separator/>
      </w:r>
    </w:p>
  </w:footnote>
  <w:footnote w:type="continuationSeparator" w:id="0">
    <w:p w:rsidR="00DD7070" w:rsidRDefault="00DD7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8EE" w:rsidRDefault="004828EE" w:rsidP="0035137E">
    <w:pPr>
      <w:pStyle w:val="Header"/>
      <w:ind w:left="1440" w:firstLine="0"/>
    </w:pPr>
  </w:p>
  <w:p w:rsidR="004828EE" w:rsidRDefault="00856749" w:rsidP="0035137E">
    <w:pPr>
      <w:pStyle w:val="Header"/>
      <w:ind w:left="1440" w:firstLine="0"/>
      <w:jc w:val="center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139065</wp:posOffset>
          </wp:positionV>
          <wp:extent cx="971550" cy="1085850"/>
          <wp:effectExtent l="19050" t="0" r="0" b="0"/>
          <wp:wrapNone/>
          <wp:docPr id="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1176" t="41138" r="41830" b="25377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828EE" w:rsidRPr="0035137E" w:rsidRDefault="00DD7070" w:rsidP="0035137E">
    <w:pPr>
      <w:pStyle w:val="Header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22.3pt;margin-top:8.65pt;width:282.6pt;height:67.6pt;z-index:251659264;mso-width-relative:margin;mso-height-relative:margin" stroked="f">
          <v:textbox>
            <w:txbxContent>
              <w:p w:rsidR="00856749" w:rsidRPr="009347AB" w:rsidRDefault="00856749" w:rsidP="00856749">
                <w:pPr>
                  <w:rPr>
                    <w:b/>
                    <w:color w:val="000066"/>
                  </w:rPr>
                </w:pPr>
                <w:r w:rsidRPr="009347AB">
                  <w:rPr>
                    <w:b/>
                    <w:color w:val="000066"/>
                  </w:rPr>
                  <w:t>KEMENTERIAN PENDIDIKAN, KEBUDAYAAN,</w:t>
                </w:r>
              </w:p>
              <w:p w:rsidR="00856749" w:rsidRPr="009347AB" w:rsidRDefault="00856749" w:rsidP="00856749">
                <w:pPr>
                  <w:rPr>
                    <w:b/>
                    <w:color w:val="000066"/>
                  </w:rPr>
                </w:pPr>
                <w:r w:rsidRPr="009347AB">
                  <w:rPr>
                    <w:b/>
                    <w:color w:val="000066"/>
                  </w:rPr>
                  <w:t>RISET, DAN TEKNOLOGI</w:t>
                </w:r>
              </w:p>
              <w:p w:rsidR="00856749" w:rsidRPr="009347AB" w:rsidRDefault="00856749" w:rsidP="00856749">
                <w:pPr>
                  <w:rPr>
                    <w:b/>
                    <w:color w:val="000066"/>
                    <w:sz w:val="32"/>
                  </w:rPr>
                </w:pPr>
                <w:r w:rsidRPr="009347AB">
                  <w:rPr>
                    <w:b/>
                    <w:color w:val="000066"/>
                    <w:sz w:val="32"/>
                  </w:rPr>
                  <w:t>UNIVERSITAS DIPONEGORO</w:t>
                </w:r>
              </w:p>
              <w:p w:rsidR="00856749" w:rsidRPr="00566C2B" w:rsidRDefault="00856749" w:rsidP="00856749">
                <w:pPr>
                  <w:rPr>
                    <w:b/>
                    <w:color w:val="000066"/>
                    <w:sz w:val="28"/>
                  </w:rPr>
                </w:pPr>
                <w:r w:rsidRPr="009347AB">
                  <w:rPr>
                    <w:b/>
                    <w:color w:val="000066"/>
                    <w:sz w:val="28"/>
                  </w:rPr>
                  <w:t>FAKULTAS TEKNIK</w:t>
                </w:r>
              </w:p>
            </w:txbxContent>
          </v:textbox>
        </v:shape>
      </w:pict>
    </w:r>
    <w:r>
      <w:pict>
        <v:shape id="_x0000_s2055" type="#_x0000_t202" style="position:absolute;left:0;text-align:left;margin-left:317.65pt;margin-top:19.5pt;width:200.55pt;height:47.45pt;z-index:251660288;mso-height-percent:200;mso-height-percent:200;mso-width-relative:margin;mso-height-relative:margin" stroked="f">
          <v:textbox style="mso-fit-shape-to-text:t">
            <w:txbxContent>
              <w:p w:rsidR="00856749" w:rsidRPr="009347AB" w:rsidRDefault="00856749" w:rsidP="00856749">
                <w:pPr>
                  <w:jc w:val="right"/>
                  <w:rPr>
                    <w:rFonts w:ascii="Arial" w:hAnsi="Arial" w:cs="Arial"/>
                    <w:color w:val="000066"/>
                    <w:sz w:val="14"/>
                  </w:rPr>
                </w:pPr>
                <w:r w:rsidRPr="009347AB">
                  <w:rPr>
                    <w:rFonts w:ascii="Arial" w:hAnsi="Arial" w:cs="Arial"/>
                    <w:color w:val="000066"/>
                    <w:sz w:val="14"/>
                  </w:rPr>
                  <w:t>Jalan Prof. Sudarto, S.H.</w:t>
                </w:r>
              </w:p>
              <w:p w:rsidR="00856749" w:rsidRPr="009347AB" w:rsidRDefault="00856749" w:rsidP="00856749">
                <w:pPr>
                  <w:jc w:val="right"/>
                  <w:rPr>
                    <w:rFonts w:ascii="Arial" w:hAnsi="Arial" w:cs="Arial"/>
                    <w:color w:val="000066"/>
                    <w:sz w:val="14"/>
                  </w:rPr>
                </w:pPr>
                <w:r w:rsidRPr="009347AB">
                  <w:rPr>
                    <w:rFonts w:ascii="Arial" w:hAnsi="Arial" w:cs="Arial"/>
                    <w:color w:val="000066"/>
                    <w:sz w:val="14"/>
                  </w:rPr>
                  <w:t>Tembalang Semarang Kode Pos 50275</w:t>
                </w:r>
              </w:p>
              <w:p w:rsidR="00856749" w:rsidRPr="009347AB" w:rsidRDefault="00856749" w:rsidP="00856749">
                <w:pPr>
                  <w:jc w:val="right"/>
                  <w:rPr>
                    <w:rFonts w:ascii="Arial" w:hAnsi="Arial" w:cs="Arial"/>
                    <w:color w:val="000066"/>
                    <w:sz w:val="14"/>
                  </w:rPr>
                </w:pPr>
                <w:r w:rsidRPr="009347AB">
                  <w:rPr>
                    <w:rFonts w:ascii="Arial" w:hAnsi="Arial" w:cs="Arial"/>
                    <w:color w:val="000066"/>
                    <w:sz w:val="14"/>
                  </w:rPr>
                  <w:t>Tel</w:t>
                </w:r>
                <w:r>
                  <w:rPr>
                    <w:rFonts w:ascii="Arial" w:hAnsi="Arial" w:cs="Arial"/>
                    <w:color w:val="000066"/>
                    <w:sz w:val="14"/>
                  </w:rPr>
                  <w:t>p</w:t>
                </w:r>
                <w:r w:rsidRPr="009347AB">
                  <w:rPr>
                    <w:rFonts w:ascii="Arial" w:hAnsi="Arial" w:cs="Arial"/>
                    <w:color w:val="000066"/>
                    <w:sz w:val="14"/>
                  </w:rPr>
                  <w:t>. (024) 7460055, (024) 7460053, Faks. (024) 7460053</w:t>
                </w:r>
              </w:p>
              <w:p w:rsidR="00856749" w:rsidRPr="009347AB" w:rsidRDefault="00DD7070" w:rsidP="00856749">
                <w:pPr>
                  <w:jc w:val="right"/>
                  <w:rPr>
                    <w:rFonts w:ascii="Arial" w:hAnsi="Arial" w:cs="Arial"/>
                    <w:color w:val="000066"/>
                    <w:sz w:val="14"/>
                  </w:rPr>
                </w:pPr>
                <w:hyperlink r:id="rId2" w:history="1">
                  <w:r w:rsidR="00856749" w:rsidRPr="009347AB">
                    <w:rPr>
                      <w:rStyle w:val="Hyperlink"/>
                      <w:rFonts w:ascii="Arial" w:hAnsi="Arial" w:cs="Arial"/>
                      <w:color w:val="000066"/>
                      <w:sz w:val="14"/>
                    </w:rPr>
                    <w:t>www.ft.undip.ac.id</w:t>
                  </w:r>
                </w:hyperlink>
                <w:r w:rsidR="00856749">
                  <w:rPr>
                    <w:rFonts w:ascii="Arial" w:hAnsi="Arial" w:cs="Arial"/>
                    <w:color w:val="000066"/>
                    <w:sz w:val="14"/>
                  </w:rPr>
                  <w:t xml:space="preserve"> |email: teknik[at]</w:t>
                </w:r>
                <w:r w:rsidR="00856749" w:rsidRPr="009347AB">
                  <w:rPr>
                    <w:rFonts w:ascii="Arial" w:hAnsi="Arial" w:cs="Arial"/>
                    <w:color w:val="000066"/>
                    <w:sz w:val="14"/>
                  </w:rPr>
                  <w:t>undip.ac.id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5289C"/>
    <w:multiLevelType w:val="hybridMultilevel"/>
    <w:tmpl w:val="BBE8696A"/>
    <w:lvl w:ilvl="0" w:tplc="A34889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803E98"/>
    <w:multiLevelType w:val="hybridMultilevel"/>
    <w:tmpl w:val="D76AB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B52"/>
    <w:rsid w:val="000001C6"/>
    <w:rsid w:val="0001069F"/>
    <w:rsid w:val="0003726A"/>
    <w:rsid w:val="00042D56"/>
    <w:rsid w:val="000606B5"/>
    <w:rsid w:val="00066BCE"/>
    <w:rsid w:val="000935FE"/>
    <w:rsid w:val="000B7166"/>
    <w:rsid w:val="000C5FAD"/>
    <w:rsid w:val="000C693C"/>
    <w:rsid w:val="000F2979"/>
    <w:rsid w:val="00132CCC"/>
    <w:rsid w:val="00167772"/>
    <w:rsid w:val="00172BD9"/>
    <w:rsid w:val="00192092"/>
    <w:rsid w:val="001A5FC6"/>
    <w:rsid w:val="001B7C84"/>
    <w:rsid w:val="001C0BDB"/>
    <w:rsid w:val="001D7C32"/>
    <w:rsid w:val="002523E9"/>
    <w:rsid w:val="00256760"/>
    <w:rsid w:val="002A173F"/>
    <w:rsid w:val="002A458E"/>
    <w:rsid w:val="002A4A04"/>
    <w:rsid w:val="002A671B"/>
    <w:rsid w:val="002B00DD"/>
    <w:rsid w:val="002D2582"/>
    <w:rsid w:val="002F3A92"/>
    <w:rsid w:val="002F49A5"/>
    <w:rsid w:val="00301E78"/>
    <w:rsid w:val="003167E6"/>
    <w:rsid w:val="00331C0E"/>
    <w:rsid w:val="0033495C"/>
    <w:rsid w:val="0034558D"/>
    <w:rsid w:val="0035137E"/>
    <w:rsid w:val="00366EFB"/>
    <w:rsid w:val="00384F24"/>
    <w:rsid w:val="003D70E3"/>
    <w:rsid w:val="00405A33"/>
    <w:rsid w:val="00433440"/>
    <w:rsid w:val="00455147"/>
    <w:rsid w:val="00473BE8"/>
    <w:rsid w:val="00480253"/>
    <w:rsid w:val="004828EE"/>
    <w:rsid w:val="004B05B1"/>
    <w:rsid w:val="004C00EA"/>
    <w:rsid w:val="004D02EC"/>
    <w:rsid w:val="004E48F6"/>
    <w:rsid w:val="004E7304"/>
    <w:rsid w:val="00526437"/>
    <w:rsid w:val="00543832"/>
    <w:rsid w:val="005A00F1"/>
    <w:rsid w:val="005A7FDD"/>
    <w:rsid w:val="005B23AC"/>
    <w:rsid w:val="005E0EE8"/>
    <w:rsid w:val="0060549B"/>
    <w:rsid w:val="0061216C"/>
    <w:rsid w:val="00627612"/>
    <w:rsid w:val="006321F0"/>
    <w:rsid w:val="006346BE"/>
    <w:rsid w:val="006719BA"/>
    <w:rsid w:val="0069356D"/>
    <w:rsid w:val="006937A5"/>
    <w:rsid w:val="006B3AE3"/>
    <w:rsid w:val="006B477D"/>
    <w:rsid w:val="006C4841"/>
    <w:rsid w:val="006D11BC"/>
    <w:rsid w:val="007155DA"/>
    <w:rsid w:val="007237A0"/>
    <w:rsid w:val="00726911"/>
    <w:rsid w:val="007506B4"/>
    <w:rsid w:val="007615AD"/>
    <w:rsid w:val="00790FEA"/>
    <w:rsid w:val="007A4750"/>
    <w:rsid w:val="007C11B4"/>
    <w:rsid w:val="007C23BB"/>
    <w:rsid w:val="007C25C3"/>
    <w:rsid w:val="007C40F7"/>
    <w:rsid w:val="007E475C"/>
    <w:rsid w:val="007F3BA8"/>
    <w:rsid w:val="007F5B52"/>
    <w:rsid w:val="007F60A1"/>
    <w:rsid w:val="00805124"/>
    <w:rsid w:val="00814705"/>
    <w:rsid w:val="008200BE"/>
    <w:rsid w:val="00833012"/>
    <w:rsid w:val="00846F85"/>
    <w:rsid w:val="00850321"/>
    <w:rsid w:val="00854107"/>
    <w:rsid w:val="00856749"/>
    <w:rsid w:val="008609D2"/>
    <w:rsid w:val="008721A6"/>
    <w:rsid w:val="008811AF"/>
    <w:rsid w:val="00892A01"/>
    <w:rsid w:val="008950FA"/>
    <w:rsid w:val="008C0EF2"/>
    <w:rsid w:val="008D6B88"/>
    <w:rsid w:val="008E1F37"/>
    <w:rsid w:val="0091141D"/>
    <w:rsid w:val="009147BB"/>
    <w:rsid w:val="00920CBB"/>
    <w:rsid w:val="00930410"/>
    <w:rsid w:val="009940AB"/>
    <w:rsid w:val="009D7381"/>
    <w:rsid w:val="009E64CC"/>
    <w:rsid w:val="00A024FE"/>
    <w:rsid w:val="00A16653"/>
    <w:rsid w:val="00A217FD"/>
    <w:rsid w:val="00A619A0"/>
    <w:rsid w:val="00AA704B"/>
    <w:rsid w:val="00AF4A72"/>
    <w:rsid w:val="00B16317"/>
    <w:rsid w:val="00B47976"/>
    <w:rsid w:val="00B5485F"/>
    <w:rsid w:val="00B76165"/>
    <w:rsid w:val="00B90E8F"/>
    <w:rsid w:val="00BB5BAC"/>
    <w:rsid w:val="00C24354"/>
    <w:rsid w:val="00C717F3"/>
    <w:rsid w:val="00C8200C"/>
    <w:rsid w:val="00C874D7"/>
    <w:rsid w:val="00CC52A2"/>
    <w:rsid w:val="00CE2828"/>
    <w:rsid w:val="00CE65C9"/>
    <w:rsid w:val="00CF03C1"/>
    <w:rsid w:val="00D03625"/>
    <w:rsid w:val="00D113C1"/>
    <w:rsid w:val="00D20C44"/>
    <w:rsid w:val="00D4522C"/>
    <w:rsid w:val="00D52DC3"/>
    <w:rsid w:val="00D6268D"/>
    <w:rsid w:val="00D655FF"/>
    <w:rsid w:val="00D66230"/>
    <w:rsid w:val="00D9797F"/>
    <w:rsid w:val="00DA0266"/>
    <w:rsid w:val="00DB3207"/>
    <w:rsid w:val="00DB512A"/>
    <w:rsid w:val="00DC514A"/>
    <w:rsid w:val="00DD5960"/>
    <w:rsid w:val="00DD7070"/>
    <w:rsid w:val="00E022CE"/>
    <w:rsid w:val="00E125AD"/>
    <w:rsid w:val="00E16A4E"/>
    <w:rsid w:val="00E232BD"/>
    <w:rsid w:val="00E8427F"/>
    <w:rsid w:val="00E84760"/>
    <w:rsid w:val="00E90648"/>
    <w:rsid w:val="00F06CF0"/>
    <w:rsid w:val="00F06EC9"/>
    <w:rsid w:val="00F30FE6"/>
    <w:rsid w:val="00F90445"/>
    <w:rsid w:val="00FA25C1"/>
    <w:rsid w:val="00FB1753"/>
    <w:rsid w:val="00FC2F4C"/>
    <w:rsid w:val="00FE3035"/>
    <w:rsid w:val="00FE59FC"/>
    <w:rsid w:val="00FF6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5:docId w15:val="{CDB3390C-CA83-4EAB-AAA9-232E0EA3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1F0"/>
    <w:pPr>
      <w:widowControl w:val="0"/>
      <w:autoSpaceDE w:val="0"/>
      <w:autoSpaceDN w:val="0"/>
      <w:adjustRightInd w:val="0"/>
      <w:ind w:left="360" w:hanging="360"/>
      <w:jc w:val="both"/>
    </w:pPr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5B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5B52"/>
    <w:pPr>
      <w:tabs>
        <w:tab w:val="center" w:pos="4320"/>
        <w:tab w:val="right" w:pos="8640"/>
      </w:tabs>
    </w:pPr>
  </w:style>
  <w:style w:type="paragraph" w:customStyle="1" w:styleId="FR1">
    <w:name w:val="FR1"/>
    <w:rsid w:val="006321F0"/>
    <w:pPr>
      <w:widowControl w:val="0"/>
      <w:autoSpaceDE w:val="0"/>
      <w:autoSpaceDN w:val="0"/>
      <w:adjustRightInd w:val="0"/>
      <w:spacing w:before="280"/>
      <w:jc w:val="center"/>
    </w:pPr>
    <w:rPr>
      <w:rFonts w:ascii="Arial" w:hAnsi="Arial" w:cs="Arial"/>
      <w:b/>
      <w:bCs/>
      <w:sz w:val="24"/>
      <w:szCs w:val="24"/>
    </w:rPr>
  </w:style>
  <w:style w:type="paragraph" w:styleId="BalloonText">
    <w:name w:val="Balloon Text"/>
    <w:basedOn w:val="Normal"/>
    <w:semiHidden/>
    <w:rsid w:val="007E47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513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5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.undip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3F352-A963-493E-A647-59CDACCC0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:</vt:lpstr>
    </vt:vector>
  </TitlesOfParts>
  <Company>Ubuntu</Company>
  <LinksUpToDate>false</LinksUpToDate>
  <CharactersWithSpaces>841</CharactersWithSpaces>
  <SharedDoc>false</SharedDoc>
  <HLinks>
    <vt:vector size="12" baseType="variant">
      <vt:variant>
        <vt:i4>7798788</vt:i4>
      </vt:variant>
      <vt:variant>
        <vt:i4>3</vt:i4>
      </vt:variant>
      <vt:variant>
        <vt:i4>0</vt:i4>
      </vt:variant>
      <vt:variant>
        <vt:i4>5</vt:i4>
      </vt:variant>
      <vt:variant>
        <vt:lpwstr>mailto:teknik@undip.ac.id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http://www.ft.undip.ac.id/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:</dc:title>
  <dc:creator>MOCHI</dc:creator>
  <cp:lastModifiedBy>Windows User</cp:lastModifiedBy>
  <cp:revision>4</cp:revision>
  <cp:lastPrinted>2024-08-26T04:22:00Z</cp:lastPrinted>
  <dcterms:created xsi:type="dcterms:W3CDTF">2024-08-26T04:25:00Z</dcterms:created>
  <dcterms:modified xsi:type="dcterms:W3CDTF">2024-08-26T04:57:00Z</dcterms:modified>
</cp:coreProperties>
</file>